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761B" w:rsidP="002176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Надписи к фото:</w:t>
      </w:r>
    </w:p>
    <w:p w:rsidR="0021761B" w:rsidRDefault="0021761B" w:rsidP="002176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61B" w:rsidRDefault="0021761B" w:rsidP="002176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Мовлит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Эсмурзиев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Фото втор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ол. 1930-х гг.</w:t>
      </w:r>
    </w:p>
    <w:p w:rsidR="0021761B" w:rsidRPr="0021761B" w:rsidRDefault="0021761B" w:rsidP="002176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</w:t>
      </w:r>
      <w:r w:rsidR="00B75E38">
        <w:rPr>
          <w:rFonts w:ascii="Times New Roman" w:hAnsi="Times New Roman" w:cs="Times New Roman"/>
          <w:sz w:val="28"/>
          <w:szCs w:val="28"/>
        </w:rPr>
        <w:t>-майор авиации</w:t>
      </w:r>
      <w:r>
        <w:rPr>
          <w:rFonts w:ascii="Times New Roman" w:hAnsi="Times New Roman" w:cs="Times New Roman"/>
          <w:sz w:val="28"/>
          <w:szCs w:val="28"/>
        </w:rPr>
        <w:t xml:space="preserve"> В. Автономов возлагает цветы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памятнику героев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ВОВ 1941-1945 гг. (В.А.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Г.Н. Павлов, В.И. Юдин,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Эсмурзиев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На фото – ветераны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Мальсагов и Мурат Оздоев, племянники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Медов и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Эсмурзиев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др., март 1982 г.</w:t>
      </w:r>
    </w:p>
    <w:sectPr w:rsidR="0021761B" w:rsidRPr="0021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51FB1"/>
    <w:multiLevelType w:val="hybridMultilevel"/>
    <w:tmpl w:val="21B225B4"/>
    <w:lvl w:ilvl="0" w:tplc="A642C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A17FF1"/>
    <w:multiLevelType w:val="hybridMultilevel"/>
    <w:tmpl w:val="CB34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1761B"/>
    <w:rsid w:val="0021761B"/>
    <w:rsid w:val="00B7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>WareZ Provider 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Kartoyev</dc:creator>
  <cp:keywords/>
  <dc:description/>
  <cp:lastModifiedBy>Kartoyev</cp:lastModifiedBy>
  <cp:revision>3</cp:revision>
  <dcterms:created xsi:type="dcterms:W3CDTF">2011-02-12T14:44:00Z</dcterms:created>
  <dcterms:modified xsi:type="dcterms:W3CDTF">2011-02-12T14:51:00Z</dcterms:modified>
</cp:coreProperties>
</file>